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1A5" w:rsidRDefault="00124ED3" w:rsidP="00124ED3">
      <w:pPr>
        <w:spacing w:after="0" w:line="240" w:lineRule="auto"/>
        <w:jc w:val="center"/>
        <w:rPr>
          <w:rFonts w:ascii="Times New Roman" w:hAnsi="Times New Roman" w:cs="Times New Roman"/>
          <w:b/>
          <w:color w:val="FF0000"/>
          <w:sz w:val="36"/>
          <w:szCs w:val="28"/>
        </w:rPr>
      </w:pPr>
      <w:r w:rsidRPr="00124ED3">
        <w:rPr>
          <w:rFonts w:ascii="Times New Roman" w:hAnsi="Times New Roman" w:cs="Times New Roman"/>
          <w:b/>
          <w:color w:val="FF0000"/>
          <w:sz w:val="36"/>
          <w:szCs w:val="28"/>
        </w:rPr>
        <w:t>Изобразительная деятельность</w:t>
      </w:r>
    </w:p>
    <w:p w:rsidR="00124ED3" w:rsidRDefault="00124ED3" w:rsidP="00124ED3">
      <w:pPr>
        <w:spacing w:after="0" w:line="240" w:lineRule="auto"/>
        <w:jc w:val="right"/>
        <w:rPr>
          <w:rFonts w:ascii="Times New Roman" w:hAnsi="Times New Roman" w:cs="Times New Roman"/>
          <w:sz w:val="28"/>
          <w:szCs w:val="28"/>
        </w:rPr>
      </w:pPr>
    </w:p>
    <w:p w:rsidR="00124ED3" w:rsidRPr="00124ED3" w:rsidRDefault="00124ED3" w:rsidP="00124ED3">
      <w:pPr>
        <w:spacing w:after="0" w:line="240" w:lineRule="auto"/>
        <w:jc w:val="right"/>
        <w:rPr>
          <w:rFonts w:ascii="Times New Roman" w:hAnsi="Times New Roman" w:cs="Times New Roman"/>
          <w:sz w:val="28"/>
          <w:szCs w:val="28"/>
        </w:rPr>
      </w:pPr>
      <w:r w:rsidRPr="00124ED3">
        <w:rPr>
          <w:rFonts w:ascii="Times New Roman" w:hAnsi="Times New Roman" w:cs="Times New Roman"/>
          <w:sz w:val="28"/>
          <w:szCs w:val="28"/>
        </w:rPr>
        <w:t>Подготовили воспитатели:</w:t>
      </w:r>
    </w:p>
    <w:p w:rsidR="00124ED3" w:rsidRDefault="00124ED3" w:rsidP="00124ED3">
      <w:pPr>
        <w:spacing w:after="0" w:line="240" w:lineRule="auto"/>
        <w:jc w:val="right"/>
        <w:rPr>
          <w:rFonts w:ascii="Times New Roman" w:hAnsi="Times New Roman" w:cs="Times New Roman"/>
          <w:sz w:val="28"/>
          <w:szCs w:val="28"/>
        </w:rPr>
      </w:pPr>
      <w:r w:rsidRPr="00124ED3">
        <w:rPr>
          <w:rFonts w:ascii="Times New Roman" w:hAnsi="Times New Roman" w:cs="Times New Roman"/>
          <w:sz w:val="28"/>
          <w:szCs w:val="28"/>
        </w:rPr>
        <w:t>Митрофанова С.А., Белова Е.Н.</w:t>
      </w:r>
    </w:p>
    <w:p w:rsidR="00124ED3" w:rsidRDefault="00124ED3" w:rsidP="00124ED3">
      <w:pPr>
        <w:spacing w:after="0" w:line="240" w:lineRule="auto"/>
        <w:jc w:val="right"/>
        <w:rPr>
          <w:rFonts w:ascii="Times New Roman" w:hAnsi="Times New Roman" w:cs="Times New Roman"/>
          <w:sz w:val="28"/>
          <w:szCs w:val="28"/>
        </w:rPr>
      </w:pPr>
    </w:p>
    <w:p w:rsidR="00124ED3" w:rsidRDefault="00124ED3" w:rsidP="00124ED3">
      <w:pPr>
        <w:spacing w:after="0" w:line="240" w:lineRule="auto"/>
        <w:jc w:val="center"/>
        <w:rPr>
          <w:rFonts w:ascii="Times New Roman" w:hAnsi="Times New Roman" w:cs="Times New Roman"/>
          <w:color w:val="FF0000"/>
          <w:sz w:val="28"/>
          <w:szCs w:val="28"/>
        </w:rPr>
      </w:pPr>
      <w:r w:rsidRPr="00124ED3">
        <w:rPr>
          <w:rFonts w:ascii="Times New Roman" w:hAnsi="Times New Roman" w:cs="Times New Roman"/>
          <w:color w:val="FF0000"/>
          <w:sz w:val="28"/>
          <w:szCs w:val="28"/>
        </w:rPr>
        <w:t>«Баночка светлячков»</w:t>
      </w:r>
    </w:p>
    <w:p w:rsidR="00124ED3" w:rsidRDefault="00124ED3" w:rsidP="00124ED3">
      <w:pPr>
        <w:spacing w:after="0" w:line="240" w:lineRule="auto"/>
        <w:jc w:val="center"/>
        <w:rPr>
          <w:rFonts w:ascii="Times New Roman" w:hAnsi="Times New Roman" w:cs="Times New Roman"/>
          <w:color w:val="FF0000"/>
          <w:sz w:val="28"/>
          <w:szCs w:val="28"/>
        </w:rPr>
      </w:pPr>
    </w:p>
    <w:p w:rsidR="00124ED3" w:rsidRDefault="00124ED3" w:rsidP="00124ED3">
      <w:pPr>
        <w:spacing w:after="0" w:line="240" w:lineRule="auto"/>
        <w:jc w:val="center"/>
        <w:rPr>
          <w:rFonts w:ascii="Times New Roman" w:hAnsi="Times New Roman" w:cs="Times New Roman"/>
          <w:color w:val="FF0000"/>
          <w:sz w:val="28"/>
          <w:szCs w:val="28"/>
        </w:rPr>
      </w:pPr>
      <w:r>
        <w:rPr>
          <w:noProof/>
          <w:lang w:eastAsia="ru-RU"/>
        </w:rPr>
        <w:drawing>
          <wp:inline distT="0" distB="0" distL="0" distR="0">
            <wp:extent cx="4352925" cy="2667000"/>
            <wp:effectExtent l="19050" t="0" r="9525" b="0"/>
            <wp:docPr id="1" name="Рисунок 1" descr="https://sun9-34.userapi.com/c836633/v836633717/39afd/pRfuN7uSFb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n9-34.userapi.com/c836633/v836633717/39afd/pRfuN7uSFb8.jpg"/>
                    <pic:cNvPicPr>
                      <a:picLocks noChangeAspect="1" noChangeArrowheads="1"/>
                    </pic:cNvPicPr>
                  </pic:nvPicPr>
                  <pic:blipFill>
                    <a:blip r:embed="rId4"/>
                    <a:srcRect/>
                    <a:stretch>
                      <a:fillRect/>
                    </a:stretch>
                  </pic:blipFill>
                  <pic:spPr bwMode="auto">
                    <a:xfrm>
                      <a:off x="0" y="0"/>
                      <a:ext cx="4352925" cy="2667000"/>
                    </a:xfrm>
                    <a:prstGeom prst="rect">
                      <a:avLst/>
                    </a:prstGeom>
                    <a:noFill/>
                    <a:ln w="9525">
                      <a:noFill/>
                      <a:miter lim="800000"/>
                      <a:headEnd/>
                      <a:tailEnd/>
                    </a:ln>
                  </pic:spPr>
                </pic:pic>
              </a:graphicData>
            </a:graphic>
          </wp:inline>
        </w:drawing>
      </w:r>
    </w:p>
    <w:p w:rsidR="00124ED3" w:rsidRPr="00124ED3" w:rsidRDefault="00124ED3" w:rsidP="00124ED3">
      <w:pPr>
        <w:spacing w:after="0" w:line="240" w:lineRule="auto"/>
        <w:jc w:val="center"/>
        <w:rPr>
          <w:rFonts w:ascii="Times New Roman" w:hAnsi="Times New Roman" w:cs="Times New Roman"/>
          <w:color w:val="FF0000"/>
          <w:sz w:val="28"/>
          <w:szCs w:val="28"/>
        </w:rPr>
      </w:pPr>
    </w:p>
    <w:p w:rsidR="00124ED3" w:rsidRDefault="00124ED3" w:rsidP="00124ED3">
      <w:pPr>
        <w:spacing w:after="0" w:line="240" w:lineRule="auto"/>
        <w:ind w:left="-284"/>
        <w:rPr>
          <w:rFonts w:ascii="Times New Roman" w:hAnsi="Times New Roman" w:cs="Times New Roman"/>
          <w:color w:val="000000"/>
          <w:sz w:val="28"/>
          <w:szCs w:val="28"/>
          <w:shd w:val="clear" w:color="auto" w:fill="FFFFFF"/>
        </w:rPr>
      </w:pPr>
      <w:r w:rsidRPr="00124ED3">
        <w:rPr>
          <w:rFonts w:ascii="Times New Roman" w:hAnsi="Times New Roman" w:cs="Times New Roman"/>
          <w:color w:val="000000"/>
          <w:sz w:val="28"/>
          <w:szCs w:val="28"/>
          <w:shd w:val="clear" w:color="auto" w:fill="FFFFFF"/>
        </w:rPr>
        <w:t>Хотим рассказать вам об одной интересной нетрадиционной технике рисования. Чтобы нарисовать банку со светлячками как на фото, вам потребуется лист плотной бумаги темного цвета (синего, фиолетового или черного). Также вам понадобится обычный мел (тот, которым рисуют на асфальте или доске). Воспользуйтесь нашими готовыми шаблонами банки и светлячков</w:t>
      </w:r>
      <w:r>
        <w:rPr>
          <w:rFonts w:ascii="Times New Roman" w:hAnsi="Times New Roman" w:cs="Times New Roman"/>
          <w:color w:val="000000"/>
          <w:sz w:val="28"/>
          <w:szCs w:val="28"/>
          <w:shd w:val="clear" w:color="auto" w:fill="FFFFFF"/>
        </w:rPr>
        <w:t>.</w:t>
      </w:r>
      <w:r w:rsidRPr="00124ED3">
        <w:rPr>
          <w:rFonts w:ascii="Arial" w:hAnsi="Arial" w:cs="Arial"/>
          <w:color w:val="000000"/>
          <w:sz w:val="23"/>
          <w:szCs w:val="23"/>
          <w:shd w:val="clear" w:color="auto" w:fill="FFFFFF"/>
        </w:rPr>
        <w:t xml:space="preserve"> </w:t>
      </w:r>
      <w:r w:rsidRPr="00124ED3">
        <w:rPr>
          <w:rFonts w:ascii="Times New Roman" w:hAnsi="Times New Roman" w:cs="Times New Roman"/>
          <w:color w:val="000000"/>
          <w:sz w:val="28"/>
          <w:szCs w:val="28"/>
        </w:rPr>
        <w:br/>
      </w:r>
      <w:r w:rsidRPr="00124ED3">
        <w:rPr>
          <w:rFonts w:ascii="Times New Roman" w:hAnsi="Times New Roman" w:cs="Times New Roman"/>
          <w:color w:val="000000"/>
          <w:sz w:val="28"/>
          <w:szCs w:val="28"/>
          <w:shd w:val="clear" w:color="auto" w:fill="FFFFFF"/>
        </w:rPr>
        <w:t>Трафареты насекомых, вырезанные из картона, надо обвести по контуру на темной бумаге и растушевать края изображений с помощью ватной палочки. Таким образом вы создадите "эффект свечения".</w:t>
      </w:r>
    </w:p>
    <w:p w:rsidR="00124ED3" w:rsidRDefault="00124ED3" w:rsidP="00124ED3">
      <w:pPr>
        <w:spacing w:after="0" w:line="240" w:lineRule="auto"/>
        <w:ind w:left="-284"/>
        <w:rPr>
          <w:rFonts w:ascii="Times New Roman" w:hAnsi="Times New Roman" w:cs="Times New Roman"/>
          <w:sz w:val="28"/>
          <w:szCs w:val="28"/>
        </w:rPr>
      </w:pPr>
    </w:p>
    <w:p w:rsidR="00124ED3" w:rsidRDefault="00124ED3" w:rsidP="00124ED3">
      <w:pPr>
        <w:spacing w:after="0" w:line="240" w:lineRule="auto"/>
        <w:ind w:left="-284"/>
        <w:rPr>
          <w:rFonts w:ascii="Times New Roman" w:hAnsi="Times New Roman" w:cs="Times New Roman"/>
          <w:sz w:val="28"/>
          <w:szCs w:val="28"/>
        </w:rPr>
      </w:pPr>
      <w:r>
        <w:rPr>
          <w:noProof/>
          <w:lang w:eastAsia="ru-RU"/>
        </w:rPr>
        <w:drawing>
          <wp:inline distT="0" distB="0" distL="0" distR="0">
            <wp:extent cx="2171700" cy="2171700"/>
            <wp:effectExtent l="19050" t="0" r="0" b="0"/>
            <wp:docPr id="4" name="Рисунок 4" descr="https://sun9-60.userapi.com/c836633/v836633717/39b04/2q5BRTJaK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un9-60.userapi.com/c836633/v836633717/39b04/2q5BRTJaKHk.jpg"/>
                    <pic:cNvPicPr>
                      <a:picLocks noChangeAspect="1" noChangeArrowheads="1"/>
                    </pic:cNvPicPr>
                  </pic:nvPicPr>
                  <pic:blipFill>
                    <a:blip r:embed="rId5"/>
                    <a:srcRect/>
                    <a:stretch>
                      <a:fillRect/>
                    </a:stretch>
                  </pic:blipFill>
                  <pic:spPr bwMode="auto">
                    <a:xfrm>
                      <a:off x="0" y="0"/>
                      <a:ext cx="2171700" cy="2171700"/>
                    </a:xfrm>
                    <a:prstGeom prst="rect">
                      <a:avLst/>
                    </a:prstGeom>
                    <a:noFill/>
                    <a:ln w="9525">
                      <a:noFill/>
                      <a:miter lim="800000"/>
                      <a:headEnd/>
                      <a:tailEnd/>
                    </a:ln>
                  </pic:spPr>
                </pic:pic>
              </a:graphicData>
            </a:graphic>
          </wp:inline>
        </w:drawing>
      </w:r>
      <w:r>
        <w:rPr>
          <w:noProof/>
          <w:lang w:eastAsia="ru-RU"/>
        </w:rPr>
        <w:drawing>
          <wp:inline distT="0" distB="0" distL="0" distR="0">
            <wp:extent cx="2171700" cy="2171700"/>
            <wp:effectExtent l="19050" t="0" r="0" b="0"/>
            <wp:docPr id="7" name="Рисунок 7" descr="https://sun9-4.userapi.com/c836633/v836633717/39b0b/GHj-Oosztm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un9-4.userapi.com/c836633/v836633717/39b0b/GHj-Oosztmw.jpg"/>
                    <pic:cNvPicPr>
                      <a:picLocks noChangeAspect="1" noChangeArrowheads="1"/>
                    </pic:cNvPicPr>
                  </pic:nvPicPr>
                  <pic:blipFill>
                    <a:blip r:embed="rId6"/>
                    <a:srcRect/>
                    <a:stretch>
                      <a:fillRect/>
                    </a:stretch>
                  </pic:blipFill>
                  <pic:spPr bwMode="auto">
                    <a:xfrm>
                      <a:off x="0" y="0"/>
                      <a:ext cx="2171700" cy="2171700"/>
                    </a:xfrm>
                    <a:prstGeom prst="rect">
                      <a:avLst/>
                    </a:prstGeom>
                    <a:noFill/>
                    <a:ln w="9525">
                      <a:noFill/>
                      <a:miter lim="800000"/>
                      <a:headEnd/>
                      <a:tailEnd/>
                    </a:ln>
                  </pic:spPr>
                </pic:pic>
              </a:graphicData>
            </a:graphic>
          </wp:inline>
        </w:drawing>
      </w:r>
      <w:r>
        <w:rPr>
          <w:noProof/>
          <w:lang w:eastAsia="ru-RU"/>
        </w:rPr>
        <w:drawing>
          <wp:inline distT="0" distB="0" distL="0" distR="0">
            <wp:extent cx="2171700" cy="2171700"/>
            <wp:effectExtent l="19050" t="0" r="0" b="0"/>
            <wp:docPr id="10" name="Рисунок 10" descr="https://sun9-24.userapi.com/c836633/v836633717/39b35/hmd0QnXX_Z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un9-24.userapi.com/c836633/v836633717/39b35/hmd0QnXX_ZM.jpg"/>
                    <pic:cNvPicPr>
                      <a:picLocks noChangeAspect="1" noChangeArrowheads="1"/>
                    </pic:cNvPicPr>
                  </pic:nvPicPr>
                  <pic:blipFill>
                    <a:blip r:embed="rId7"/>
                    <a:srcRect/>
                    <a:stretch>
                      <a:fillRect/>
                    </a:stretch>
                  </pic:blipFill>
                  <pic:spPr bwMode="auto">
                    <a:xfrm>
                      <a:off x="0" y="0"/>
                      <a:ext cx="2171700" cy="2171700"/>
                    </a:xfrm>
                    <a:prstGeom prst="rect">
                      <a:avLst/>
                    </a:prstGeom>
                    <a:noFill/>
                    <a:ln w="9525">
                      <a:noFill/>
                      <a:miter lim="800000"/>
                      <a:headEnd/>
                      <a:tailEnd/>
                    </a:ln>
                  </pic:spPr>
                </pic:pic>
              </a:graphicData>
            </a:graphic>
          </wp:inline>
        </w:drawing>
      </w:r>
    </w:p>
    <w:p w:rsidR="00124ED3" w:rsidRDefault="00124ED3" w:rsidP="00124ED3">
      <w:pPr>
        <w:spacing w:after="0" w:line="240" w:lineRule="auto"/>
        <w:ind w:left="-284"/>
        <w:rPr>
          <w:rFonts w:ascii="Times New Roman" w:hAnsi="Times New Roman" w:cs="Times New Roman"/>
          <w:sz w:val="28"/>
          <w:szCs w:val="28"/>
        </w:rPr>
      </w:pPr>
      <w:r>
        <w:rPr>
          <w:noProof/>
          <w:lang w:eastAsia="ru-RU"/>
        </w:rPr>
        <w:lastRenderedPageBreak/>
        <w:drawing>
          <wp:inline distT="0" distB="0" distL="0" distR="0">
            <wp:extent cx="2171700" cy="2171700"/>
            <wp:effectExtent l="19050" t="0" r="0" b="0"/>
            <wp:docPr id="13" name="Рисунок 13" descr="https://sun9-35.userapi.com/c836633/v836633717/39b19/R_QQy2viI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un9-35.userapi.com/c836633/v836633717/39b19/R_QQy2viIdY.jpg"/>
                    <pic:cNvPicPr>
                      <a:picLocks noChangeAspect="1" noChangeArrowheads="1"/>
                    </pic:cNvPicPr>
                  </pic:nvPicPr>
                  <pic:blipFill>
                    <a:blip r:embed="rId8"/>
                    <a:srcRect/>
                    <a:stretch>
                      <a:fillRect/>
                    </a:stretch>
                  </pic:blipFill>
                  <pic:spPr bwMode="auto">
                    <a:xfrm>
                      <a:off x="0" y="0"/>
                      <a:ext cx="2171700" cy="2171700"/>
                    </a:xfrm>
                    <a:prstGeom prst="rect">
                      <a:avLst/>
                    </a:prstGeom>
                    <a:noFill/>
                    <a:ln w="9525">
                      <a:noFill/>
                      <a:miter lim="800000"/>
                      <a:headEnd/>
                      <a:tailEnd/>
                    </a:ln>
                  </pic:spPr>
                </pic:pic>
              </a:graphicData>
            </a:graphic>
          </wp:inline>
        </w:drawing>
      </w:r>
      <w:r>
        <w:rPr>
          <w:noProof/>
          <w:lang w:eastAsia="ru-RU"/>
        </w:rPr>
        <w:drawing>
          <wp:inline distT="0" distB="0" distL="0" distR="0">
            <wp:extent cx="2171700" cy="2171700"/>
            <wp:effectExtent l="19050" t="0" r="0" b="0"/>
            <wp:docPr id="16" name="Рисунок 16" descr="https://sun9-30.userapi.com/c836633/v836633717/39b20/_00gSbEx3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sun9-30.userapi.com/c836633/v836633717/39b20/_00gSbEx3_8.jpg"/>
                    <pic:cNvPicPr>
                      <a:picLocks noChangeAspect="1" noChangeArrowheads="1"/>
                    </pic:cNvPicPr>
                  </pic:nvPicPr>
                  <pic:blipFill>
                    <a:blip r:embed="rId9"/>
                    <a:srcRect/>
                    <a:stretch>
                      <a:fillRect/>
                    </a:stretch>
                  </pic:blipFill>
                  <pic:spPr bwMode="auto">
                    <a:xfrm>
                      <a:off x="0" y="0"/>
                      <a:ext cx="2171700" cy="2171700"/>
                    </a:xfrm>
                    <a:prstGeom prst="rect">
                      <a:avLst/>
                    </a:prstGeom>
                    <a:noFill/>
                    <a:ln w="9525">
                      <a:noFill/>
                      <a:miter lim="800000"/>
                      <a:headEnd/>
                      <a:tailEnd/>
                    </a:ln>
                  </pic:spPr>
                </pic:pic>
              </a:graphicData>
            </a:graphic>
          </wp:inline>
        </w:drawing>
      </w:r>
      <w:r>
        <w:rPr>
          <w:noProof/>
          <w:lang w:eastAsia="ru-RU"/>
        </w:rPr>
        <w:drawing>
          <wp:inline distT="0" distB="0" distL="0" distR="0">
            <wp:extent cx="2171700" cy="2171700"/>
            <wp:effectExtent l="19050" t="0" r="0" b="0"/>
            <wp:docPr id="19" name="Рисунок 19" descr="https://sun9-27.userapi.com/c836633/v836633717/39b27/RSKTsPOva8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sun9-27.userapi.com/c836633/v836633717/39b27/RSKTsPOva8o.jpg"/>
                    <pic:cNvPicPr>
                      <a:picLocks noChangeAspect="1" noChangeArrowheads="1"/>
                    </pic:cNvPicPr>
                  </pic:nvPicPr>
                  <pic:blipFill>
                    <a:blip r:embed="rId10"/>
                    <a:srcRect/>
                    <a:stretch>
                      <a:fillRect/>
                    </a:stretch>
                  </pic:blipFill>
                  <pic:spPr bwMode="auto">
                    <a:xfrm>
                      <a:off x="0" y="0"/>
                      <a:ext cx="2171700" cy="2171700"/>
                    </a:xfrm>
                    <a:prstGeom prst="rect">
                      <a:avLst/>
                    </a:prstGeom>
                    <a:noFill/>
                    <a:ln w="9525">
                      <a:noFill/>
                      <a:miter lim="800000"/>
                      <a:headEnd/>
                      <a:tailEnd/>
                    </a:ln>
                  </pic:spPr>
                </pic:pic>
              </a:graphicData>
            </a:graphic>
          </wp:inline>
        </w:drawing>
      </w:r>
    </w:p>
    <w:p w:rsidR="00124ED3" w:rsidRDefault="00124ED3" w:rsidP="00124ED3">
      <w:pPr>
        <w:spacing w:after="0" w:line="240" w:lineRule="auto"/>
        <w:ind w:left="-284"/>
        <w:rPr>
          <w:noProof/>
          <w:lang w:eastAsia="ru-RU"/>
        </w:rPr>
      </w:pPr>
      <w:r>
        <w:rPr>
          <w:noProof/>
          <w:lang w:eastAsia="ru-RU"/>
        </w:rPr>
        <w:drawing>
          <wp:inline distT="0" distB="0" distL="0" distR="0">
            <wp:extent cx="2171700" cy="2171700"/>
            <wp:effectExtent l="19050" t="0" r="0" b="0"/>
            <wp:docPr id="22" name="Рисунок 22" descr="https://sun9-71.userapi.com/c836633/v836633717/39b2e/c7Jz-Mp0e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sun9-71.userapi.com/c836633/v836633717/39b2e/c7Jz-Mp0e44.jpg"/>
                    <pic:cNvPicPr>
                      <a:picLocks noChangeAspect="1" noChangeArrowheads="1"/>
                    </pic:cNvPicPr>
                  </pic:nvPicPr>
                  <pic:blipFill>
                    <a:blip r:embed="rId11"/>
                    <a:srcRect/>
                    <a:stretch>
                      <a:fillRect/>
                    </a:stretch>
                  </pic:blipFill>
                  <pic:spPr bwMode="auto">
                    <a:xfrm>
                      <a:off x="0" y="0"/>
                      <a:ext cx="2171700" cy="2171700"/>
                    </a:xfrm>
                    <a:prstGeom prst="rect">
                      <a:avLst/>
                    </a:prstGeom>
                    <a:noFill/>
                    <a:ln w="9525">
                      <a:noFill/>
                      <a:miter lim="800000"/>
                      <a:headEnd/>
                      <a:tailEnd/>
                    </a:ln>
                  </pic:spPr>
                </pic:pic>
              </a:graphicData>
            </a:graphic>
          </wp:inline>
        </w:drawing>
      </w:r>
    </w:p>
    <w:p w:rsidR="00124ED3" w:rsidRDefault="00124ED3" w:rsidP="00124ED3">
      <w:pPr>
        <w:spacing w:after="0" w:line="240" w:lineRule="auto"/>
        <w:ind w:left="-284"/>
        <w:rPr>
          <w:noProof/>
          <w:lang w:eastAsia="ru-RU"/>
        </w:rPr>
      </w:pPr>
    </w:p>
    <w:p w:rsidR="00124ED3" w:rsidRDefault="00124ED3" w:rsidP="00124ED3">
      <w:pPr>
        <w:spacing w:after="0" w:line="240" w:lineRule="auto"/>
        <w:ind w:left="-284"/>
        <w:rPr>
          <w:noProof/>
          <w:lang w:eastAsia="ru-RU"/>
        </w:rPr>
      </w:pPr>
    </w:p>
    <w:p w:rsidR="00124ED3" w:rsidRPr="00124ED3" w:rsidRDefault="00BA7213" w:rsidP="00124ED3">
      <w:pPr>
        <w:spacing w:after="0" w:line="240" w:lineRule="auto"/>
        <w:ind w:left="-284"/>
        <w:rPr>
          <w:rFonts w:ascii="Times New Roman" w:hAnsi="Times New Roman" w:cs="Times New Roman"/>
          <w:sz w:val="28"/>
          <w:szCs w:val="28"/>
        </w:rPr>
      </w:pPr>
      <w:r>
        <w:rPr>
          <w:rFonts w:ascii="Times New Roman" w:hAnsi="Times New Roman" w:cs="Times New Roman"/>
          <w:sz w:val="28"/>
          <w:szCs w:val="28"/>
        </w:rPr>
        <w:t>Желаем успехов!</w:t>
      </w:r>
    </w:p>
    <w:sectPr w:rsidR="00124ED3" w:rsidRPr="00124ED3" w:rsidSect="00124ED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124ED3"/>
    <w:rsid w:val="00124ED3"/>
    <w:rsid w:val="002D7A69"/>
    <w:rsid w:val="005F4C80"/>
    <w:rsid w:val="00744185"/>
    <w:rsid w:val="009321A5"/>
    <w:rsid w:val="00BA72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1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4ED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24E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101</Words>
  <Characters>579</Characters>
  <Application>Microsoft Office Word</Application>
  <DocSecurity>0</DocSecurity>
  <Lines>4</Lines>
  <Paragraphs>1</Paragraphs>
  <ScaleCrop>false</ScaleCrop>
  <Company>Grizli777</Company>
  <LinksUpToDate>false</LinksUpToDate>
  <CharactersWithSpaces>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Света</dc:creator>
  <cp:lastModifiedBy>Света</cp:lastModifiedBy>
  <cp:revision>5</cp:revision>
  <dcterms:created xsi:type="dcterms:W3CDTF">2020-04-22T10:02:00Z</dcterms:created>
  <dcterms:modified xsi:type="dcterms:W3CDTF">2020-04-22T10:16:00Z</dcterms:modified>
</cp:coreProperties>
</file>