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8C" w:rsidRDefault="004E7AE5" w:rsidP="004E7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Оригами «Кролик»</w:t>
      </w:r>
    </w:p>
    <w:p w:rsidR="00CC3A9A" w:rsidRPr="00CC3A9A" w:rsidRDefault="00CC3A9A" w:rsidP="00CC3A9A">
      <w:pPr>
        <w:jc w:val="right"/>
        <w:rPr>
          <w:rFonts w:ascii="Times New Roman" w:hAnsi="Times New Roman" w:cs="Times New Roman"/>
          <w:sz w:val="24"/>
          <w:szCs w:val="24"/>
        </w:rPr>
      </w:pPr>
      <w:r w:rsidRPr="00CC3A9A">
        <w:rPr>
          <w:rFonts w:ascii="Times New Roman" w:hAnsi="Times New Roman" w:cs="Times New Roman"/>
          <w:sz w:val="24"/>
          <w:szCs w:val="24"/>
        </w:rPr>
        <w:t>Подготовили: Переплетчикова А.Э., Козлова М.Г.</w:t>
      </w:r>
    </w:p>
    <w:p w:rsidR="004E7AE5" w:rsidRPr="004E7AE5" w:rsidRDefault="004E7AE5" w:rsidP="004E7AE5">
      <w:pPr>
        <w:jc w:val="both"/>
        <w:rPr>
          <w:rFonts w:ascii="Times New Roman" w:hAnsi="Times New Roman" w:cs="Times New Roman"/>
          <w:sz w:val="24"/>
          <w:szCs w:val="24"/>
        </w:rPr>
      </w:pPr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работы нужна бумага квадратной формы. Размеры могут быть любые, только следует учитывать, что чем меньше ребенок, тем больше должна быть бумага. Маленьким детям легче складывать крупные детали, да и сгибы получаются намного тоньше. Подготовьте и положите перед собой бумажный квадрат любого цвета.</w:t>
      </w:r>
    </w:p>
    <w:p w:rsidR="004E7AE5" w:rsidRDefault="004E7AE5" w:rsidP="00CC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98515"/>
            <wp:effectExtent l="19050" t="0" r="3175" b="0"/>
            <wp:docPr id="1" name="Рисунок 1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9A" w:rsidRPr="00CC3A9A" w:rsidRDefault="00CC3A9A" w:rsidP="00CC3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E5">
        <w:rPr>
          <w:rFonts w:ascii="Times New Roman" w:hAnsi="Times New Roman" w:cs="Times New Roman"/>
          <w:sz w:val="24"/>
          <w:shd w:val="clear" w:color="auto" w:fill="FFFFFF"/>
        </w:rPr>
        <w:t>Соедините противоположные уголки и сложите квадрат пополам, чтобы получился треугольник. Загладьте сгиб внизу. Можно для этого использовать линейку.</w:t>
      </w:r>
    </w:p>
    <w:p w:rsidR="004E7AE5" w:rsidRDefault="004E7AE5" w:rsidP="004E7AE5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15842" cy="3036067"/>
            <wp:effectExtent l="19050" t="0" r="3908" b="0"/>
            <wp:docPr id="4" name="Рисунок 4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42" cy="303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E5" w:rsidRDefault="004E7AE5" w:rsidP="004E7AE5">
      <w:pPr>
        <w:jc w:val="both"/>
        <w:rPr>
          <w:rFonts w:ascii="Times New Roman" w:hAnsi="Times New Roman" w:cs="Times New Roman"/>
          <w:sz w:val="28"/>
          <w:szCs w:val="28"/>
        </w:rPr>
      </w:pPr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Снизу, в районе сгиба, сделайте небольшую складочку. Ширина ее произвольная, но слишком широкой делать не желательно, так как это будут уши оригами кролика.</w:t>
      </w:r>
      <w:r>
        <w:rPr>
          <w:rFonts w:ascii="&amp;quot" w:hAnsi="&amp;quot"/>
          <w:color w:val="4E4D4D"/>
        </w:rPr>
        <w:br/>
      </w:r>
      <w:r>
        <w:rPr>
          <w:noProof/>
          <w:lang w:eastAsia="ru-RU"/>
        </w:rPr>
        <w:drawing>
          <wp:inline distT="0" distB="0" distL="0" distR="0">
            <wp:extent cx="5940425" cy="2870235"/>
            <wp:effectExtent l="19050" t="0" r="3175" b="0"/>
            <wp:docPr id="7" name="Рисунок 7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4E4D4D"/>
        </w:rPr>
        <w:br/>
      </w:r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Потяните за правый уголок треугольника и направьте его к </w:t>
      </w:r>
      <w:proofErr w:type="gramStart"/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верхнему</w:t>
      </w:r>
      <w:proofErr w:type="gramEnd"/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t>, сложите и загладьте сгиб.</w:t>
      </w:r>
      <w:r>
        <w:rPr>
          <w:rFonts w:ascii="&amp;quot" w:hAnsi="&amp;quot"/>
          <w:color w:val="4E4D4D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630458"/>
            <wp:effectExtent l="19050" t="0" r="3175" b="0"/>
            <wp:docPr id="10" name="Рисунок 10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9A" w:rsidRDefault="00CC3A9A" w:rsidP="004E7A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3A9A" w:rsidRDefault="004E7AE5" w:rsidP="004E7AE5">
      <w:pPr>
        <w:rPr>
          <w:rFonts w:ascii="&amp;quot" w:hAnsi="&amp;quot"/>
          <w:color w:val="4E4D4D"/>
        </w:rPr>
      </w:pPr>
      <w:r w:rsidRPr="004E7AE5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повторите действия с левым уголком, соединив в одной точке кончики, будущие ушки животного. Иногда это легче сделать не поочередно, а сразу. То есть, приподнять оба уголка и на ходу определить середину снизу.</w:t>
      </w:r>
      <w:r w:rsidRPr="004E7AE5">
        <w:rPr>
          <w:rFonts w:ascii="Times New Roman" w:hAnsi="Times New Roman" w:cs="Times New Roman"/>
          <w:sz w:val="24"/>
          <w:szCs w:val="24"/>
        </w:rPr>
        <w:br/>
      </w:r>
      <w:r w:rsidR="00CC3A9A">
        <w:rPr>
          <w:noProof/>
          <w:lang w:eastAsia="ru-RU"/>
        </w:rPr>
        <w:lastRenderedPageBreak/>
        <w:drawing>
          <wp:inline distT="0" distB="0" distL="0" distR="0">
            <wp:extent cx="5940425" cy="3708460"/>
            <wp:effectExtent l="19050" t="0" r="3175" b="0"/>
            <wp:docPr id="13" name="Рисунок 13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AE5">
        <w:rPr>
          <w:rFonts w:ascii="Times New Roman" w:hAnsi="Times New Roman" w:cs="Times New Roman"/>
          <w:sz w:val="24"/>
          <w:szCs w:val="24"/>
        </w:rPr>
        <w:br/>
      </w:r>
      <w:r w:rsidR="00CC3A9A" w:rsidRPr="00CC3A9A">
        <w:rPr>
          <w:rFonts w:ascii="Times New Roman" w:hAnsi="Times New Roman" w:cs="Times New Roman"/>
          <w:sz w:val="24"/>
          <w:szCs w:val="24"/>
          <w:shd w:val="clear" w:color="auto" w:fill="FFFFFF"/>
        </w:rPr>
        <w:t>Загните в нижней части детали небольшой уголок.</w:t>
      </w:r>
    </w:p>
    <w:p w:rsidR="00CC3A9A" w:rsidRDefault="00CC3A9A" w:rsidP="004E7AE5">
      <w:pPr>
        <w:rPr>
          <w:rFonts w:ascii="Arial" w:hAnsi="Arial" w:cs="Arial"/>
          <w:color w:val="4E4D4D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708460"/>
            <wp:effectExtent l="19050" t="0" r="3175" b="0"/>
            <wp:docPr id="16" name="Рисунок 16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9A" w:rsidRDefault="00CC3A9A" w:rsidP="004E7AE5">
      <w:pPr>
        <w:rPr>
          <w:rFonts w:ascii="Times New Roman" w:hAnsi="Times New Roman" w:cs="Times New Roman"/>
        </w:rPr>
      </w:pPr>
      <w:r w:rsidRPr="00CC3A9A">
        <w:rPr>
          <w:rFonts w:ascii="Times New Roman" w:hAnsi="Times New Roman" w:cs="Times New Roman"/>
          <w:sz w:val="24"/>
          <w:shd w:val="clear" w:color="auto" w:fill="FFFFFF"/>
        </w:rPr>
        <w:t>Переверните бумагу на другую сторону и загните в сторону ушей верхний уголок, стараясь делать это как можно ровнее. Работа почти завершена.</w:t>
      </w:r>
      <w:r w:rsidRPr="00CC3A9A">
        <w:rPr>
          <w:rFonts w:ascii="Times New Roman" w:hAnsi="Times New Roman" w:cs="Times New Roman"/>
        </w:rPr>
        <w:br/>
      </w:r>
    </w:p>
    <w:p w:rsidR="00CC3A9A" w:rsidRDefault="00CC3A9A" w:rsidP="00CC3A9A">
      <w:pPr>
        <w:rPr>
          <w:rFonts w:ascii="&amp;quot" w:hAnsi="&amp;quot"/>
          <w:color w:val="4E4D4D"/>
        </w:rPr>
      </w:pPr>
      <w:r w:rsidRPr="00CC3A9A">
        <w:rPr>
          <w:rFonts w:ascii="Times New Roman" w:hAnsi="Times New Roman" w:cs="Times New Roman"/>
        </w:rPr>
        <w:br/>
      </w:r>
      <w:r w:rsidRPr="00CC3A9A">
        <w:rPr>
          <w:rFonts w:ascii="Times New Roman" w:hAnsi="Times New Roman" w:cs="Times New Roman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552456"/>
            <wp:effectExtent l="19050" t="0" r="3175" b="0"/>
            <wp:docPr id="19" name="Рисунок 19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9A">
        <w:rPr>
          <w:rFonts w:ascii="Times New Roman" w:hAnsi="Times New Roman" w:cs="Times New Roman"/>
        </w:rPr>
        <w:br/>
      </w:r>
      <w:r w:rsidRPr="00CC3A9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Осталось только придать облик, нарисовав или приклеив глаза, нос, улыбку с острыми зубами, серединки ушей. Все, оригами кролик готов.</w:t>
      </w:r>
    </w:p>
    <w:p w:rsidR="004E7AE5" w:rsidRPr="00CC3A9A" w:rsidRDefault="00CC3A9A" w:rsidP="00CC3A9A">
      <w:pPr>
        <w:rPr>
          <w:rFonts w:ascii="Times New Roman" w:hAnsi="Times New Roman" w:cs="Times New Roman"/>
        </w:rPr>
      </w:pPr>
      <w:r>
        <w:rPr>
          <w:rFonts w:ascii="&amp;quot" w:hAnsi="&amp;quot"/>
          <w:color w:val="4E4D4D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449281"/>
            <wp:effectExtent l="19050" t="0" r="3175" b="0"/>
            <wp:docPr id="22" name="Рисунок 22" descr="Оригами кроли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игами кролик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AE5" w:rsidRPr="00CC3A9A" w:rsidSect="00E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F2" w:rsidRDefault="00C26AF2" w:rsidP="00CC3A9A">
      <w:pPr>
        <w:spacing w:after="0" w:line="240" w:lineRule="auto"/>
      </w:pPr>
      <w:r>
        <w:separator/>
      </w:r>
    </w:p>
  </w:endnote>
  <w:endnote w:type="continuationSeparator" w:id="0">
    <w:p w:rsidR="00C26AF2" w:rsidRDefault="00C26AF2" w:rsidP="00CC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F2" w:rsidRDefault="00C26AF2" w:rsidP="00CC3A9A">
      <w:pPr>
        <w:spacing w:after="0" w:line="240" w:lineRule="auto"/>
      </w:pPr>
      <w:r>
        <w:separator/>
      </w:r>
    </w:p>
  </w:footnote>
  <w:footnote w:type="continuationSeparator" w:id="0">
    <w:p w:rsidR="00C26AF2" w:rsidRDefault="00C26AF2" w:rsidP="00CC3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E5"/>
    <w:rsid w:val="004E7AE5"/>
    <w:rsid w:val="00702464"/>
    <w:rsid w:val="00C26AF2"/>
    <w:rsid w:val="00CC3A9A"/>
    <w:rsid w:val="00D264D1"/>
    <w:rsid w:val="00E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A9A"/>
  </w:style>
  <w:style w:type="paragraph" w:styleId="a7">
    <w:name w:val="footer"/>
    <w:basedOn w:val="a"/>
    <w:link w:val="a8"/>
    <w:uiPriority w:val="99"/>
    <w:semiHidden/>
    <w:unhideWhenUsed/>
    <w:rsid w:val="00CC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Переплетчикова</dc:creator>
  <cp:lastModifiedBy>Анна Переплетчикова</cp:lastModifiedBy>
  <cp:revision>1</cp:revision>
  <dcterms:created xsi:type="dcterms:W3CDTF">2020-05-25T09:16:00Z</dcterms:created>
  <dcterms:modified xsi:type="dcterms:W3CDTF">2020-05-25T09:38:00Z</dcterms:modified>
</cp:coreProperties>
</file>